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555"/>
        <w:tblW w:w="10211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/>
      </w:tblPr>
      <w:tblGrid>
        <w:gridCol w:w="3509"/>
        <w:gridCol w:w="3412"/>
        <w:gridCol w:w="3290"/>
      </w:tblGrid>
      <w:tr w:rsidR="00A54D0A" w:rsidTr="007F40B2">
        <w:trPr>
          <w:trHeight w:val="261"/>
        </w:trPr>
        <w:tc>
          <w:tcPr>
            <w:tcW w:w="6921" w:type="dxa"/>
            <w:gridSpan w:val="2"/>
            <w:shd w:val="clear" w:color="auto" w:fill="92D050"/>
          </w:tcPr>
          <w:p w:rsidR="00A54D0A" w:rsidRDefault="00A54D0A" w:rsidP="000831AB">
            <w:pPr>
              <w:jc w:val="right"/>
              <w:rPr>
                <w:rFonts w:cs="Arial"/>
                <w:b/>
                <w:bCs/>
                <w:sz w:val="42"/>
                <w:szCs w:val="42"/>
              </w:rPr>
            </w:pP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مناظرة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الدخول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إلى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المدارس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الإعداديّة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النموذجية</w:t>
            </w:r>
          </w:p>
          <w:p w:rsidR="001F5B1D" w:rsidRPr="00A54D0A" w:rsidRDefault="001F5B1D" w:rsidP="0004359F">
            <w:pPr>
              <w:jc w:val="center"/>
              <w:rPr>
                <w:b/>
                <w:bCs/>
                <w:sz w:val="42"/>
                <w:szCs w:val="42"/>
                <w:rtl/>
                <w:lang w:bidi="ar-TN"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الاختبار التجريبي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</w:t>
            </w:r>
            <w:r w:rsidR="0004359F">
              <w:rPr>
                <w:rFonts w:hint="cs"/>
                <w:b/>
                <w:bCs/>
                <w:sz w:val="42"/>
                <w:szCs w:val="42"/>
                <w:rtl/>
                <w:lang w:val="en-US" w:bidi="ar-TN"/>
              </w:rPr>
              <w:t>الثاني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</w:t>
            </w:r>
            <w:r w:rsidR="00803361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ماي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2016</w:t>
            </w:r>
          </w:p>
        </w:tc>
        <w:tc>
          <w:tcPr>
            <w:tcW w:w="3290" w:type="dxa"/>
            <w:shd w:val="clear" w:color="auto" w:fill="92D050"/>
          </w:tcPr>
          <w:p w:rsidR="00A54D0A" w:rsidRDefault="00A54D0A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الجمهوريّة التونسيّة</w:t>
            </w:r>
          </w:p>
          <w:p w:rsidR="00A54D0A" w:rsidRDefault="00A54D0A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وزارة التربية</w:t>
            </w:r>
          </w:p>
          <w:p w:rsidR="00A54D0A" w:rsidRPr="00A54D0A" w:rsidRDefault="00803361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مدرسة بئر الشارف</w:t>
            </w:r>
          </w:p>
        </w:tc>
      </w:tr>
      <w:tr w:rsidR="00A54D0A" w:rsidTr="007F40B2">
        <w:trPr>
          <w:trHeight w:val="261"/>
        </w:trPr>
        <w:tc>
          <w:tcPr>
            <w:tcW w:w="3509" w:type="dxa"/>
            <w:shd w:val="clear" w:color="auto" w:fill="92D050"/>
          </w:tcPr>
          <w:p w:rsidR="00A54D0A" w:rsidRPr="00A54D0A" w:rsidRDefault="00A54D0A" w:rsidP="0063110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الحصّة: </w:t>
            </w:r>
            <w:r w:rsidR="007F40B2">
              <w:rPr>
                <w:rFonts w:hint="cs"/>
                <w:sz w:val="36"/>
                <w:szCs w:val="36"/>
                <w:rtl/>
              </w:rPr>
              <w:t>من س</w:t>
            </w:r>
            <w:r w:rsidR="0063110D">
              <w:rPr>
                <w:rFonts w:hint="cs"/>
                <w:sz w:val="36"/>
                <w:szCs w:val="36"/>
                <w:rtl/>
              </w:rPr>
              <w:t>10</w:t>
            </w:r>
            <w:r w:rsidR="007F40B2">
              <w:rPr>
                <w:rFonts w:hint="cs"/>
                <w:sz w:val="36"/>
                <w:szCs w:val="36"/>
                <w:rtl/>
              </w:rPr>
              <w:t xml:space="preserve"> إلى س</w:t>
            </w:r>
            <w:r w:rsidR="0063110D">
              <w:rPr>
                <w:rFonts w:hint="cs"/>
                <w:sz w:val="36"/>
                <w:szCs w:val="36"/>
                <w:rtl/>
              </w:rPr>
              <w:t>11</w:t>
            </w:r>
          </w:p>
        </w:tc>
        <w:tc>
          <w:tcPr>
            <w:tcW w:w="3412" w:type="dxa"/>
            <w:shd w:val="clear" w:color="auto" w:fill="92D050"/>
          </w:tcPr>
          <w:p w:rsidR="00A54D0A" w:rsidRPr="00A54D0A" w:rsidRDefault="00A54D0A" w:rsidP="007F40B2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الاختبار:</w:t>
            </w:r>
            <w:r w:rsidR="007F40B2" w:rsidRPr="007F40B2">
              <w:rPr>
                <w:rFonts w:hint="cs"/>
                <w:b/>
                <w:bCs/>
                <w:sz w:val="36"/>
                <w:szCs w:val="36"/>
                <w:rtl/>
              </w:rPr>
              <w:t>رياضيات</w:t>
            </w:r>
          </w:p>
        </w:tc>
        <w:tc>
          <w:tcPr>
            <w:tcW w:w="3290" w:type="dxa"/>
            <w:shd w:val="clear" w:color="auto" w:fill="92D050"/>
          </w:tcPr>
          <w:p w:rsidR="00A54D0A" w:rsidRPr="00A54D0A" w:rsidRDefault="00803361" w:rsidP="007F40B2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المدرس: </w:t>
            </w:r>
            <w:r w:rsidR="007F40B2">
              <w:rPr>
                <w:rFonts w:hint="cs"/>
                <w:sz w:val="36"/>
                <w:szCs w:val="36"/>
                <w:rtl/>
              </w:rPr>
              <w:t>سفيان زريبي</w:t>
            </w:r>
          </w:p>
        </w:tc>
      </w:tr>
    </w:tbl>
    <w:p w:rsidR="00412588" w:rsidRPr="00D05519" w:rsidRDefault="00412588" w:rsidP="00412588">
      <w:pPr>
        <w:rPr>
          <w:rtl/>
        </w:rPr>
      </w:pPr>
    </w:p>
    <w:p w:rsidR="00412588" w:rsidRPr="00684A4A" w:rsidRDefault="002C475B" w:rsidP="00412588">
      <w:pPr>
        <w:jc w:val="right"/>
        <w:rPr>
          <w:rtl/>
        </w:rPr>
      </w:pPr>
      <w:r w:rsidRPr="002C475B">
        <w:rPr>
          <w:b/>
          <w:bCs/>
          <w:noProof/>
          <w:sz w:val="36"/>
          <w:szCs w:val="36"/>
          <w:rtl/>
          <w:lang w:val="en-US" w:eastAsia="en-US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59" type="#_x0000_t60" style="position:absolute;left:0;text-align:left;margin-left:452.65pt;margin-top:15.2pt;width:36pt;height:36pt;z-index:251668480" fillcolor="#c9f">
            <v:textbox style="mso-next-textbox:#_x0000_s1059">
              <w:txbxContent>
                <w:p w:rsidR="00412588" w:rsidRPr="00E62F55" w:rsidRDefault="00412588" w:rsidP="004125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xbxContent>
            </v:textbox>
          </v:shape>
        </w:pict>
      </w:r>
      <w:r w:rsidR="00CB7D12">
        <w:rPr>
          <w:rFonts w:hint="cs"/>
          <w:b/>
          <w:bCs/>
          <w:sz w:val="36"/>
          <w:szCs w:val="36"/>
          <w:rtl/>
        </w:rPr>
        <w:t xml:space="preserve"> </w:t>
      </w:r>
      <w:r w:rsidR="00412588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7F40B2" w:rsidRDefault="00412588" w:rsidP="00CB7D12">
      <w:pPr>
        <w:spacing w:line="24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CB7D12">
        <w:rPr>
          <w:rFonts w:hint="cs"/>
          <w:b/>
          <w:bCs/>
          <w:sz w:val="36"/>
          <w:szCs w:val="36"/>
          <w:rtl/>
        </w:rPr>
        <w:t xml:space="preserve">الوضعية1: </w:t>
      </w:r>
      <w:r w:rsidR="007F40B2">
        <w:rPr>
          <w:rFonts w:hint="cs"/>
          <w:b/>
          <w:bCs/>
          <w:sz w:val="36"/>
          <w:szCs w:val="36"/>
          <w:rtl/>
        </w:rPr>
        <w:t>(4 نقاط)</w:t>
      </w:r>
    </w:p>
    <w:p w:rsidR="00CB7D12" w:rsidRPr="0079130F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  <w:lang w:bidi="ar-TN"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>غرس الحقل زياتين منظّمة في صفوف بكلّ صفّ 18 شجرة وعددها محصور بين 1</w:t>
      </w:r>
      <w:r>
        <w:rPr>
          <w:rFonts w:asciiTheme="majorBidi" w:hAnsiTheme="majorBidi" w:cstheme="majorBidi"/>
          <w:sz w:val="36"/>
          <w:szCs w:val="36"/>
          <w:rtl/>
        </w:rPr>
        <w:t>30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 xml:space="preserve"> و 150 .أحسب عدد أشجار الحقل</w:t>
      </w:r>
    </w:p>
    <w:p w:rsidR="00CB7D12" w:rsidRPr="0079130F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>شغّل صاحب الحقل فريقا من العملة لجنيّ صابة الزّيتون .هذا الفريق يجني 9 أشجار في اليوم . يتطلّب جنيّ الزيتونة الواحدة معدّل 50 دق و 20 ث .</w:t>
      </w:r>
    </w:p>
    <w:p w:rsidR="00CB7D12" w:rsidRPr="0079130F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 متى ينتهي العمّال من الجنيّ يوميّا إذا كانوا يشرعون في العمل على السّاعة </w:t>
      </w:r>
    </w:p>
    <w:p w:rsidR="00412588" w:rsidRDefault="002C475B" w:rsidP="00CB7D12">
      <w:pPr>
        <w:spacing w:line="24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shape id="_x0000_s1122" type="#_x0000_t60" style="position:absolute;left:0;text-align:left;margin-left:439.15pt;margin-top:36.2pt;width:36pt;height:36pt;z-index:251700224" fillcolor="#c9f">
            <v:textbox style="mso-next-textbox:#_x0000_s1122">
              <w:txbxContent>
                <w:p w:rsidR="00CB7D12" w:rsidRPr="00E62F55" w:rsidRDefault="00CB7D12" w:rsidP="00CB7D12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="00CB7D12" w:rsidRPr="0079130F">
        <w:rPr>
          <w:rFonts w:asciiTheme="majorBidi" w:hAnsiTheme="majorBidi" w:cstheme="majorBidi"/>
          <w:sz w:val="36"/>
          <w:szCs w:val="36"/>
          <w:rtl/>
        </w:rPr>
        <w:t>7س و15دق صباحا ومدّة الاستراحة 45 دق .</w:t>
      </w:r>
      <w:r w:rsidRPr="002C475B">
        <w:rPr>
          <w:noProof/>
          <w:sz w:val="36"/>
          <w:szCs w:val="36"/>
          <w:rtl/>
          <w:lang w:val="en-US" w:eastAsia="en-US"/>
        </w:rPr>
        <w:pict>
          <v:line id="_x0000_s1067" style="position:absolute;left:0;text-align:left;z-index:251676672;mso-position-horizontal-relative:text;mso-position-vertical-relative:text" from="-41.05pt,29.55pt" to="498.95pt,29.55pt" strokeweight="4.5pt">
            <v:stroke linestyle="thickThin"/>
          </v:line>
        </w:pict>
      </w:r>
    </w:p>
    <w:p w:rsidR="007F40B2" w:rsidRDefault="007F40B2" w:rsidP="00CB7D12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</w:t>
      </w:r>
      <w:r w:rsidR="00CB7D12">
        <w:rPr>
          <w:rFonts w:hint="cs"/>
          <w:b/>
          <w:bCs/>
          <w:sz w:val="36"/>
          <w:szCs w:val="36"/>
          <w:rtl/>
        </w:rPr>
        <w:t>الوضعية2: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A33ECB">
        <w:rPr>
          <w:rFonts w:hint="cs"/>
          <w:b/>
          <w:bCs/>
          <w:sz w:val="36"/>
          <w:szCs w:val="36"/>
          <w:rtl/>
        </w:rPr>
        <w:t>(4 نقاط)</w:t>
      </w:r>
    </w:p>
    <w:p w:rsidR="00CB7D12" w:rsidRPr="0079130F" w:rsidRDefault="00412588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               </w:t>
      </w:r>
      <w:r w:rsidR="00CB7D12" w:rsidRPr="0079130F">
        <w:rPr>
          <w:rFonts w:asciiTheme="majorBidi" w:hAnsiTheme="majorBidi" w:cstheme="majorBidi"/>
          <w:sz w:val="36"/>
          <w:szCs w:val="36"/>
          <w:rtl/>
        </w:rPr>
        <w:t>لإتمام تصميم جزء من هذا الحقل .</w:t>
      </w:r>
    </w:p>
    <w:p w:rsidR="00CB7D12" w:rsidRPr="0079130F" w:rsidRDefault="00CB7D12" w:rsidP="002D696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*ارسم من النّقطة "ب" المستقيم </w:t>
      </w:r>
      <w:r w:rsidR="002D6962">
        <w:rPr>
          <w:rFonts w:asciiTheme="majorBidi" w:hAnsiTheme="majorBidi" w:cstheme="majorBidi" w:hint="cs"/>
          <w:sz w:val="36"/>
          <w:szCs w:val="36"/>
          <w:rtl/>
          <w:lang w:bidi="ar-TN"/>
        </w:rPr>
        <w:t>(</w:t>
      </w:r>
      <w:r w:rsidRPr="0079130F">
        <w:rPr>
          <w:rFonts w:asciiTheme="majorBidi" w:hAnsiTheme="majorBidi" w:cstheme="majorBidi"/>
          <w:sz w:val="36"/>
          <w:szCs w:val="36"/>
          <w:rtl/>
        </w:rPr>
        <w:t xml:space="preserve"> ب </w:t>
      </w:r>
      <w:r w:rsidR="002D6962">
        <w:rPr>
          <w:rFonts w:asciiTheme="majorBidi" w:hAnsiTheme="majorBidi" w:cstheme="majorBidi" w:hint="cs"/>
          <w:sz w:val="36"/>
          <w:szCs w:val="36"/>
          <w:rtl/>
        </w:rPr>
        <w:t>ج</w:t>
      </w:r>
      <w:r w:rsidR="008436E3">
        <w:rPr>
          <w:rFonts w:asciiTheme="majorBidi" w:hAnsiTheme="majorBidi" w:cstheme="majorBidi" w:hint="cs"/>
          <w:sz w:val="36"/>
          <w:szCs w:val="36"/>
          <w:rtl/>
        </w:rPr>
        <w:t>)</w:t>
      </w:r>
      <w:r w:rsidRPr="0079130F">
        <w:rPr>
          <w:rFonts w:asciiTheme="majorBidi" w:hAnsiTheme="majorBidi" w:cstheme="majorBidi"/>
          <w:sz w:val="36"/>
          <w:szCs w:val="36"/>
          <w:rtl/>
        </w:rPr>
        <w:t xml:space="preserve"> الموازي لـــ </w:t>
      </w:r>
      <w:r w:rsidR="002D6962">
        <w:rPr>
          <w:rFonts w:asciiTheme="majorBidi" w:hAnsiTheme="majorBidi" w:cstheme="majorBidi" w:hint="cs"/>
          <w:sz w:val="36"/>
          <w:szCs w:val="36"/>
          <w:rtl/>
        </w:rPr>
        <w:t>(</w:t>
      </w:r>
      <w:r w:rsidRPr="0079130F">
        <w:rPr>
          <w:rFonts w:asciiTheme="majorBidi" w:hAnsiTheme="majorBidi" w:cstheme="majorBidi"/>
          <w:sz w:val="36"/>
          <w:szCs w:val="36"/>
          <w:rtl/>
        </w:rPr>
        <w:t xml:space="preserve"> أ </w:t>
      </w:r>
      <w:r w:rsidR="002D6962">
        <w:rPr>
          <w:rFonts w:asciiTheme="majorBidi" w:hAnsiTheme="majorBidi" w:cstheme="majorBidi" w:hint="cs"/>
          <w:sz w:val="36"/>
          <w:szCs w:val="36"/>
          <w:rtl/>
        </w:rPr>
        <w:t>د</w:t>
      </w:r>
      <w:r w:rsidRPr="0079130F">
        <w:rPr>
          <w:rFonts w:asciiTheme="majorBidi" w:hAnsiTheme="majorBidi" w:cstheme="majorBidi"/>
          <w:sz w:val="36"/>
          <w:szCs w:val="36"/>
          <w:rtl/>
        </w:rPr>
        <w:t xml:space="preserve"> ) </w:t>
      </w:r>
    </w:p>
    <w:p w:rsidR="00CB7D12" w:rsidRDefault="00CB7D12" w:rsidP="002D696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* 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>ارسم من النّقطة "</w:t>
      </w:r>
      <w:r w:rsidR="00302E3C">
        <w:rPr>
          <w:rFonts w:asciiTheme="majorBidi" w:hAnsiTheme="majorBidi" w:cstheme="majorBidi" w:hint="cs"/>
          <w:sz w:val="36"/>
          <w:szCs w:val="36"/>
          <w:rtl/>
          <w:lang w:bidi="ar-TN"/>
        </w:rPr>
        <w:t>د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>"</w:t>
      </w:r>
      <w:r w:rsidR="00302E3C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 xml:space="preserve">المستقيم </w:t>
      </w:r>
      <w:r w:rsidR="002D6962">
        <w:rPr>
          <w:rFonts w:asciiTheme="majorBidi" w:hAnsiTheme="majorBidi" w:cstheme="majorBidi" w:hint="cs"/>
          <w:sz w:val="36"/>
          <w:szCs w:val="36"/>
          <w:rtl/>
        </w:rPr>
        <w:t>(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02E3C">
        <w:rPr>
          <w:rFonts w:asciiTheme="majorBidi" w:hAnsiTheme="majorBidi" w:cstheme="majorBidi" w:hint="cs"/>
          <w:sz w:val="36"/>
          <w:szCs w:val="36"/>
          <w:rtl/>
        </w:rPr>
        <w:t>د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02E3C">
        <w:rPr>
          <w:rFonts w:asciiTheme="majorBidi" w:hAnsiTheme="majorBidi" w:cstheme="majorBidi" w:hint="cs"/>
          <w:sz w:val="36"/>
          <w:szCs w:val="36"/>
          <w:rtl/>
        </w:rPr>
        <w:t>ج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 xml:space="preserve">) الموازي لـــ </w:t>
      </w:r>
      <w:r w:rsidR="002D6962">
        <w:rPr>
          <w:rFonts w:asciiTheme="majorBidi" w:hAnsiTheme="majorBidi" w:cstheme="majorBidi" w:hint="cs"/>
          <w:sz w:val="36"/>
          <w:szCs w:val="36"/>
          <w:rtl/>
        </w:rPr>
        <w:t>(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 xml:space="preserve"> أ </w:t>
      </w:r>
      <w:r w:rsidR="00302E3C">
        <w:rPr>
          <w:rFonts w:asciiTheme="majorBidi" w:hAnsiTheme="majorBidi" w:cstheme="majorBidi" w:hint="cs"/>
          <w:sz w:val="36"/>
          <w:szCs w:val="36"/>
          <w:rtl/>
        </w:rPr>
        <w:t>ب</w:t>
      </w:r>
      <w:r w:rsidR="00302E3C" w:rsidRPr="0079130F">
        <w:rPr>
          <w:rFonts w:asciiTheme="majorBidi" w:hAnsiTheme="majorBidi" w:cstheme="majorBidi"/>
          <w:sz w:val="36"/>
          <w:szCs w:val="36"/>
          <w:rtl/>
        </w:rPr>
        <w:t xml:space="preserve"> )</w:t>
      </w:r>
    </w:p>
    <w:p w:rsidR="00CB7D12" w:rsidRPr="0079130F" w:rsidRDefault="00302E3C" w:rsidP="00000BFD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العلم     أب = 4 صم     أد = 6 صم</w:t>
      </w:r>
      <w:r w:rsidR="00780881">
        <w:rPr>
          <w:rFonts w:asciiTheme="majorBidi" w:hAnsiTheme="majorBidi" w:cstheme="majorBidi" w:hint="cs"/>
          <w:sz w:val="36"/>
          <w:szCs w:val="36"/>
          <w:rtl/>
        </w:rPr>
        <w:t xml:space="preserve">   والمستقيمان (</w:t>
      </w:r>
      <w:r w:rsidR="00780881" w:rsidRPr="0079130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80881">
        <w:rPr>
          <w:rFonts w:asciiTheme="majorBidi" w:hAnsiTheme="majorBidi" w:cstheme="majorBidi" w:hint="cs"/>
          <w:sz w:val="36"/>
          <w:szCs w:val="36"/>
          <w:rtl/>
        </w:rPr>
        <w:t>ج</w:t>
      </w:r>
      <w:r w:rsidR="00780881" w:rsidRPr="0079130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80881">
        <w:rPr>
          <w:rFonts w:asciiTheme="majorBidi" w:hAnsiTheme="majorBidi" w:cstheme="majorBidi" w:hint="cs"/>
          <w:sz w:val="36"/>
          <w:szCs w:val="36"/>
          <w:rtl/>
        </w:rPr>
        <w:t>د</w:t>
      </w:r>
      <w:r w:rsidR="00780881" w:rsidRPr="0079130F">
        <w:rPr>
          <w:rFonts w:asciiTheme="majorBidi" w:hAnsiTheme="majorBidi" w:cstheme="majorBidi"/>
          <w:sz w:val="36"/>
          <w:szCs w:val="36"/>
          <w:rtl/>
        </w:rPr>
        <w:t xml:space="preserve"> )</w:t>
      </w:r>
      <w:r w:rsidR="00780881">
        <w:rPr>
          <w:rFonts w:asciiTheme="majorBidi" w:hAnsiTheme="majorBidi" w:cstheme="majorBidi" w:hint="cs"/>
          <w:sz w:val="36"/>
          <w:szCs w:val="36"/>
          <w:rtl/>
        </w:rPr>
        <w:t xml:space="preserve"> و (</w:t>
      </w:r>
      <w:r w:rsidR="00780881" w:rsidRPr="0079130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80881">
        <w:rPr>
          <w:rFonts w:asciiTheme="majorBidi" w:hAnsiTheme="majorBidi" w:cstheme="majorBidi" w:hint="cs"/>
          <w:sz w:val="36"/>
          <w:szCs w:val="36"/>
          <w:rtl/>
        </w:rPr>
        <w:t>ب</w:t>
      </w:r>
      <w:r w:rsidR="00780881" w:rsidRPr="0079130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80881">
        <w:rPr>
          <w:rFonts w:asciiTheme="majorBidi" w:hAnsiTheme="majorBidi" w:cstheme="majorBidi" w:hint="cs"/>
          <w:sz w:val="36"/>
          <w:szCs w:val="36"/>
          <w:rtl/>
        </w:rPr>
        <w:t>ج</w:t>
      </w:r>
      <w:r w:rsidR="00780881" w:rsidRPr="0079130F">
        <w:rPr>
          <w:rFonts w:asciiTheme="majorBidi" w:hAnsiTheme="majorBidi" w:cstheme="majorBidi"/>
          <w:sz w:val="36"/>
          <w:szCs w:val="36"/>
          <w:rtl/>
        </w:rPr>
        <w:t xml:space="preserve"> )</w:t>
      </w:r>
      <w:r w:rsidR="00000BFD">
        <w:rPr>
          <w:rFonts w:asciiTheme="majorBidi" w:hAnsiTheme="majorBidi" w:cstheme="majorBidi" w:hint="cs"/>
          <w:sz w:val="36"/>
          <w:szCs w:val="36"/>
          <w:rtl/>
        </w:rPr>
        <w:t xml:space="preserve"> ي</w:t>
      </w:r>
      <w:r w:rsidR="00483250">
        <w:rPr>
          <w:rFonts w:asciiTheme="majorBidi" w:hAnsiTheme="majorBidi" w:cstheme="majorBidi" w:hint="cs"/>
          <w:sz w:val="36"/>
          <w:szCs w:val="36"/>
          <w:rtl/>
          <w:lang w:val="en-US" w:bidi="ar-TN"/>
        </w:rPr>
        <w:t>ت</w:t>
      </w:r>
      <w:r w:rsidR="00000BFD">
        <w:rPr>
          <w:rFonts w:asciiTheme="majorBidi" w:hAnsiTheme="majorBidi" w:cstheme="majorBidi" w:hint="cs"/>
          <w:sz w:val="36"/>
          <w:szCs w:val="36"/>
          <w:rtl/>
        </w:rPr>
        <w:t>قاطعان في النقطة "ج"</w:t>
      </w:r>
    </w:p>
    <w:p w:rsidR="00CB7D12" w:rsidRDefault="002C475B" w:rsidP="00302E3C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C475B">
        <w:rPr>
          <w:rFonts w:asciiTheme="majorBidi" w:hAnsiTheme="majorBidi" w:cstheme="majorBidi"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left:0;text-align:left;margin-left:14.75pt;margin-top:19.8pt;width:0;height:9pt;flip:y;z-index:251701248" o:connectortype="straight"/>
        </w:pict>
      </w:r>
      <w:r w:rsidRPr="002C475B">
        <w:rPr>
          <w:rFonts w:asciiTheme="majorBidi" w:hAnsiTheme="majorBidi" w:cstheme="majorBidi"/>
          <w:noProof/>
          <w:sz w:val="36"/>
          <w:szCs w:val="36"/>
          <w:rtl/>
        </w:rPr>
        <w:pict>
          <v:shape id="Connecteur en angle 4" o:spid="_x0000_s1120" type="#_x0000_t32" style="position:absolute;left:0;text-align:left;margin-left:14.75pt;margin-top:23.95pt;width:188pt;height:104pt;flip:x 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" strokecolor="black [3040]"/>
        </w:pict>
      </w:r>
      <w:r w:rsidR="00CB7D12" w:rsidRPr="0079130F">
        <w:rPr>
          <w:rFonts w:asciiTheme="majorBidi" w:hAnsiTheme="majorBidi" w:cstheme="majorBidi"/>
          <w:sz w:val="36"/>
          <w:szCs w:val="36"/>
          <w:rtl/>
        </w:rPr>
        <w:t xml:space="preserve">                                                                                          </w:t>
      </w:r>
      <w:r w:rsidR="00CB7D12">
        <w:rPr>
          <w:rFonts w:asciiTheme="majorBidi" w:hAnsiTheme="majorBidi" w:cstheme="majorBidi" w:hint="cs"/>
          <w:sz w:val="36"/>
          <w:szCs w:val="36"/>
          <w:rtl/>
        </w:rPr>
        <w:t xml:space="preserve">        </w:t>
      </w:r>
      <w:r w:rsidR="00302E3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</w:p>
    <w:p w:rsidR="00CB7D12" w:rsidRPr="000B36BA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:rsidR="00CB7D12" w:rsidRPr="00094403" w:rsidRDefault="002C475B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2C475B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125" type="#_x0000_t32" style="position:absolute;left:0;text-align:left;margin-left:383.55pt;margin-top:36.75pt;width:0;height:9.9pt;z-index:251702272" o:connectortype="straight"/>
        </w:pict>
      </w:r>
      <w:r w:rsidRPr="002C475B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line id="Connecteur droit 5" o:spid="_x0000_s1121" style="position:absolute;left:0;text-align:left;flip:y;z-index:251699200;visibility:visible" from="202.75pt,41.85pt" to="383.5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" strokecolor="black [3040]"/>
        </w:pict>
      </w:r>
    </w:p>
    <w:p w:rsidR="00CB7D12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</w:t>
      </w:r>
      <w:r w:rsidR="00302E3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                                 أ</w:t>
      </w:r>
      <w:bookmarkStart w:id="0" w:name="_GoBack"/>
      <w:bookmarkEnd w:id="0"/>
    </w:p>
    <w:p w:rsidR="00CB7D12" w:rsidRDefault="00CB7D12" w:rsidP="00CB7D12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ماهو شكل هذا الجزء من الحقل ؟</w:t>
      </w:r>
    </w:p>
    <w:p w:rsidR="00412588" w:rsidRDefault="002C475B" w:rsidP="007F40B2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2C475B">
        <w:rPr>
          <w:b/>
          <w:bCs/>
          <w:noProof/>
          <w:sz w:val="36"/>
          <w:szCs w:val="36"/>
          <w:rtl/>
          <w:lang w:val="en-US" w:eastAsia="en-US"/>
        </w:rPr>
        <w:lastRenderedPageBreak/>
        <w:pict>
          <v:shape id="_x0000_s1061" type="#_x0000_t60" style="position:absolute;left:0;text-align:left;margin-left:453pt;margin-top:-12.45pt;width:36pt;height:36pt;z-index:251670528" fillcolor="#c9f">
            <v:textbox style="mso-next-textbox:#_x0000_s1061">
              <w:txbxContent>
                <w:p w:rsidR="00412588" w:rsidRPr="00E62F55" w:rsidRDefault="00412588" w:rsidP="004125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 w:rsidR="00412588">
        <w:rPr>
          <w:rFonts w:hint="cs"/>
          <w:b/>
          <w:bCs/>
          <w:sz w:val="36"/>
          <w:szCs w:val="36"/>
          <w:rtl/>
        </w:rPr>
        <w:t xml:space="preserve"> </w:t>
      </w:r>
      <w:r w:rsidR="007F40B2">
        <w:rPr>
          <w:rFonts w:hint="cs"/>
          <w:b/>
          <w:bCs/>
          <w:sz w:val="36"/>
          <w:szCs w:val="36"/>
          <w:rtl/>
        </w:rPr>
        <w:t xml:space="preserve">    المسألة:</w:t>
      </w:r>
      <w:r w:rsidR="007F40B2" w:rsidRPr="007F40B2">
        <w:rPr>
          <w:rFonts w:hint="cs"/>
          <w:b/>
          <w:bCs/>
          <w:sz w:val="36"/>
          <w:szCs w:val="36"/>
          <w:rtl/>
        </w:rPr>
        <w:t xml:space="preserve"> </w:t>
      </w:r>
      <w:r w:rsidR="007F40B2">
        <w:rPr>
          <w:rFonts w:hint="cs"/>
          <w:b/>
          <w:bCs/>
          <w:sz w:val="36"/>
          <w:szCs w:val="36"/>
          <w:rtl/>
        </w:rPr>
        <w:t>(12 نقطة)</w:t>
      </w:r>
    </w:p>
    <w:p w:rsidR="00CB7D12" w:rsidRPr="0079130F" w:rsidRDefault="00412588" w:rsidP="008436E3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8436E3" w:rsidRPr="008436E3">
        <w:rPr>
          <w:rFonts w:asciiTheme="majorBidi" w:hAnsiTheme="majorBidi" w:cstheme="majorBidi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</w:rPr>
              <m:t>10000</m:t>
            </m:r>
          </m:den>
        </m:f>
      </m:oMath>
      <w:r w:rsidR="008436E3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8436E3" w:rsidRPr="0079130F">
        <w:rPr>
          <w:rFonts w:asciiTheme="majorBidi" w:hAnsiTheme="majorBidi" w:cstheme="majorBidi"/>
          <w:sz w:val="36"/>
          <w:szCs w:val="36"/>
          <w:rtl/>
        </w:rPr>
        <w:t>حقل مستطيل الشّكل قيس بعديه على تصميم</w:t>
      </w:r>
      <w:r w:rsidR="008436E3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</w:p>
    <w:p w:rsidR="00CB7D12" w:rsidRPr="0079130F" w:rsidRDefault="00CB7D12" w:rsidP="00CB7D12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>2.5 صم و 1.52صم أنتج 490.2 ق من العلف الاخضر .</w:t>
      </w:r>
    </w:p>
    <w:p w:rsidR="00CB7D12" w:rsidRPr="0079130F" w:rsidRDefault="00CB7D12" w:rsidP="00CB7D12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>ماهو انتاج الآر الواحد بحساب الكغ ؟</w:t>
      </w:r>
      <w:r w:rsidRPr="0079130F">
        <w:rPr>
          <w:rFonts w:asciiTheme="majorBidi" w:hAnsiTheme="majorBidi" w:cstheme="majorBidi"/>
          <w:sz w:val="36"/>
          <w:szCs w:val="36"/>
        </w:rPr>
        <w:sym w:font="Wingdings" w:char="F081"/>
      </w:r>
    </w:p>
    <w:p w:rsidR="00CB7D12" w:rsidRPr="0079130F" w:rsidRDefault="00CB7D12" w:rsidP="00CB7D12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>يمكن لصاحب الحقل أن يبيع انتاجه بإحدى الطّريقتين الاتيتين:</w:t>
      </w:r>
    </w:p>
    <w:p w:rsidR="00CB7D12" w:rsidRPr="0079130F" w:rsidRDefault="00CB7D12" w:rsidP="00CB7D12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 يبيع العلف الأخضر بــــــ 10.500 القنطار الواحد .</w:t>
      </w:r>
      <w:r w:rsidRPr="0079130F">
        <w:rPr>
          <w:rFonts w:asciiTheme="majorBidi" w:hAnsiTheme="majorBidi" w:cstheme="majorBidi"/>
          <w:sz w:val="36"/>
          <w:szCs w:val="36"/>
        </w:rPr>
        <w:sym w:font="Wingdings" w:char="F03F"/>
      </w:r>
    </w:p>
    <w:p w:rsidR="00CB7D12" w:rsidRPr="0079130F" w:rsidRDefault="00CB7D12" w:rsidP="00E749BF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 يترك العلف يجفّ ثمّ يبيعه  بـــــ 27</w:t>
      </w:r>
      <w:r w:rsidR="00E749BF">
        <w:rPr>
          <w:rFonts w:asciiTheme="majorBidi" w:hAnsiTheme="majorBidi" w:cstheme="majorBidi" w:hint="cs"/>
          <w:sz w:val="36"/>
          <w:szCs w:val="36"/>
          <w:rtl/>
        </w:rPr>
        <w:t>.</w:t>
      </w:r>
      <w:r w:rsidRPr="0079130F">
        <w:rPr>
          <w:rFonts w:asciiTheme="majorBidi" w:hAnsiTheme="majorBidi" w:cstheme="majorBidi"/>
          <w:sz w:val="36"/>
          <w:szCs w:val="36"/>
          <w:rtl/>
        </w:rPr>
        <w:t xml:space="preserve">5 د </w:t>
      </w:r>
      <w:r w:rsidR="00E749BF">
        <w:rPr>
          <w:rFonts w:asciiTheme="majorBidi" w:hAnsiTheme="majorBidi" w:cstheme="majorBidi" w:hint="cs"/>
          <w:sz w:val="36"/>
          <w:szCs w:val="36"/>
          <w:rtl/>
        </w:rPr>
        <w:t>القنطار</w:t>
      </w:r>
      <w:r w:rsidRPr="0079130F">
        <w:rPr>
          <w:rFonts w:asciiTheme="majorBidi" w:hAnsiTheme="majorBidi" w:cstheme="majorBidi"/>
          <w:sz w:val="36"/>
          <w:szCs w:val="36"/>
          <w:rtl/>
        </w:rPr>
        <w:t xml:space="preserve"> الواحد.</w:t>
      </w:r>
      <w:r w:rsidRPr="0079130F">
        <w:rPr>
          <w:rFonts w:asciiTheme="majorBidi" w:hAnsiTheme="majorBidi" w:cstheme="majorBidi"/>
          <w:sz w:val="36"/>
          <w:szCs w:val="36"/>
        </w:rPr>
        <w:sym w:font="Wingdings" w:char="F03F"/>
      </w:r>
    </w:p>
    <w:p w:rsidR="00CB7D12" w:rsidRPr="0079130F" w:rsidRDefault="00CB7D12" w:rsidP="008706D4">
      <w:pPr>
        <w:tabs>
          <w:tab w:val="left" w:pos="2016"/>
          <w:tab w:val="right" w:pos="9072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 من وزنه عند التّجفيف وأنّ جملة مصاريف </w:t>
      </w:r>
      <m:oMath>
        <m:f>
          <m:fPr>
            <m:ctrlPr>
              <w:rPr>
                <w:rFonts w:ascii="Cambria Math" w:hAnsiTheme="majorBidi" w:cstheme="majorBid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</w:rPr>
              <m:t>25</m:t>
            </m:r>
          </m:den>
        </m:f>
      </m:oMath>
      <w:r w:rsidRPr="0079130F">
        <w:rPr>
          <w:rFonts w:asciiTheme="majorBidi" w:hAnsiTheme="majorBidi" w:cstheme="majorBidi"/>
          <w:sz w:val="36"/>
          <w:szCs w:val="36"/>
          <w:rtl/>
        </w:rPr>
        <w:t>إذا علمت أنّ العلف الأخضر يفقد</w:t>
      </w:r>
    </w:p>
    <w:p w:rsidR="00CB7D12" w:rsidRPr="0079130F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 ثمن البيع .</w:t>
      </w:r>
      <m:oMath>
        <m:f>
          <m:fPr>
            <m:ctrlPr>
              <w:rPr>
                <w:rFonts w:ascii="Cambria Math" w:hAnsiTheme="majorBidi" w:cstheme="majorBid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</w:rPr>
              <m:t>9</m:t>
            </m:r>
          </m:den>
        </m:f>
      </m:oMath>
      <w:r w:rsidRPr="0079130F">
        <w:rPr>
          <w:rFonts w:asciiTheme="majorBidi" w:hAnsiTheme="majorBidi" w:cstheme="majorBidi"/>
          <w:sz w:val="36"/>
          <w:szCs w:val="36"/>
          <w:rtl/>
        </w:rPr>
        <w:t xml:space="preserve"> التّجفيف تبلغ</w:t>
      </w:r>
    </w:p>
    <w:p w:rsidR="00CB7D12" w:rsidRPr="0079130F" w:rsidRDefault="00CB7D12" w:rsidP="00CB7D12">
      <w:pPr>
        <w:tabs>
          <w:tab w:val="left" w:pos="2016"/>
          <w:tab w:val="left" w:pos="2124"/>
          <w:tab w:val="left" w:pos="2832"/>
          <w:tab w:val="left" w:pos="3540"/>
          <w:tab w:val="left" w:pos="4248"/>
          <w:tab w:val="left" w:pos="4956"/>
        </w:tabs>
        <w:spacing w:line="36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79130F">
        <w:rPr>
          <w:rFonts w:asciiTheme="majorBidi" w:hAnsiTheme="majorBidi" w:cstheme="majorBidi"/>
          <w:sz w:val="36"/>
          <w:szCs w:val="36"/>
          <w:rtl/>
        </w:rPr>
        <w:t xml:space="preserve"> أيّ طريقة سيختار الفلاّح ؟ علّل اجابتك حسابيا.</w:t>
      </w:r>
      <w:r w:rsidRPr="0079130F">
        <w:rPr>
          <w:rFonts w:asciiTheme="majorBidi" w:hAnsiTheme="majorBidi" w:cstheme="majorBidi"/>
          <w:sz w:val="36"/>
          <w:szCs w:val="36"/>
        </w:rPr>
        <w:sym w:font="Wingdings" w:char="F082"/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CB7D12" w:rsidRDefault="00CB7D12" w:rsidP="00CB7D12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412588" w:rsidRDefault="00CB7D12" w:rsidP="00CB7D12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</w:t>
      </w:r>
      <w:r w:rsidR="00412588">
        <w:rPr>
          <w:b/>
          <w:bCs/>
          <w:sz w:val="36"/>
          <w:szCs w:val="36"/>
        </w:rPr>
        <w:t xml:space="preserve">      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</w:t>
      </w:r>
    </w:p>
    <w:p w:rsidR="00412588" w:rsidRPr="007E75CD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803361" w:rsidRDefault="00803361" w:rsidP="00412588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CB7D12">
      <w:pPr>
        <w:bidi/>
        <w:rPr>
          <w:rtl/>
          <w:lang w:bidi="ar-TN"/>
        </w:rPr>
      </w:pPr>
    </w:p>
    <w:tbl>
      <w:tblPr>
        <w:tblStyle w:val="Grilledutableau"/>
        <w:tblpPr w:leftFromText="141" w:rightFromText="141" w:horzAnchor="margin" w:tblpXSpec="center" w:tblpY="-555"/>
        <w:tblW w:w="10211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/>
      </w:tblPr>
      <w:tblGrid>
        <w:gridCol w:w="3509"/>
        <w:gridCol w:w="3412"/>
        <w:gridCol w:w="3290"/>
      </w:tblGrid>
      <w:tr w:rsidR="007F40B2" w:rsidTr="00C15D27">
        <w:trPr>
          <w:trHeight w:val="261"/>
        </w:trPr>
        <w:tc>
          <w:tcPr>
            <w:tcW w:w="6921" w:type="dxa"/>
            <w:gridSpan w:val="2"/>
            <w:shd w:val="clear" w:color="auto" w:fill="92D050"/>
          </w:tcPr>
          <w:p w:rsidR="007F40B2" w:rsidRDefault="007F40B2" w:rsidP="00C15D27">
            <w:pPr>
              <w:jc w:val="right"/>
              <w:rPr>
                <w:rFonts w:cs="Arial"/>
                <w:b/>
                <w:bCs/>
                <w:sz w:val="42"/>
                <w:szCs w:val="42"/>
              </w:rPr>
            </w:pP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lastRenderedPageBreak/>
              <w:t>مناظرة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الدخول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إلى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المدارس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الإعداديّة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النموذجية</w:t>
            </w:r>
          </w:p>
          <w:p w:rsidR="007F40B2" w:rsidRPr="00A54D0A" w:rsidRDefault="007F40B2" w:rsidP="00C15D27">
            <w:pPr>
              <w:jc w:val="center"/>
              <w:rPr>
                <w:b/>
                <w:bCs/>
                <w:sz w:val="42"/>
                <w:szCs w:val="42"/>
                <w:rtl/>
                <w:lang w:bidi="ar-TN"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الاختبار التجريبي الأوّل ماي 2016</w:t>
            </w:r>
          </w:p>
        </w:tc>
        <w:tc>
          <w:tcPr>
            <w:tcW w:w="3290" w:type="dxa"/>
            <w:shd w:val="clear" w:color="auto" w:fill="92D050"/>
          </w:tcPr>
          <w:p w:rsidR="007F40B2" w:rsidRDefault="007F40B2" w:rsidP="00C15D2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الجمهوريّة التونسيّة</w:t>
            </w:r>
          </w:p>
          <w:p w:rsidR="007F40B2" w:rsidRDefault="007F40B2" w:rsidP="00C15D2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وزارة التربية</w:t>
            </w:r>
          </w:p>
          <w:p w:rsidR="007F40B2" w:rsidRPr="00A54D0A" w:rsidRDefault="007F40B2" w:rsidP="00C15D2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مدرسة بئر الشارف</w:t>
            </w:r>
          </w:p>
        </w:tc>
      </w:tr>
      <w:tr w:rsidR="007F40B2" w:rsidTr="00C15D27">
        <w:trPr>
          <w:trHeight w:val="261"/>
        </w:trPr>
        <w:tc>
          <w:tcPr>
            <w:tcW w:w="3509" w:type="dxa"/>
            <w:shd w:val="clear" w:color="auto" w:fill="92D050"/>
          </w:tcPr>
          <w:p w:rsidR="007F40B2" w:rsidRPr="00A54D0A" w:rsidRDefault="007F40B2" w:rsidP="00C15D27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الحصّة: من س8 إلى س9</w:t>
            </w:r>
          </w:p>
        </w:tc>
        <w:tc>
          <w:tcPr>
            <w:tcW w:w="3412" w:type="dxa"/>
            <w:shd w:val="clear" w:color="auto" w:fill="92D050"/>
          </w:tcPr>
          <w:p w:rsidR="007F40B2" w:rsidRPr="00A54D0A" w:rsidRDefault="007F40B2" w:rsidP="00C15D2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الاختبار:</w:t>
            </w:r>
            <w:r w:rsidRPr="007F40B2">
              <w:rPr>
                <w:rFonts w:hint="cs"/>
                <w:b/>
                <w:bCs/>
                <w:sz w:val="36"/>
                <w:szCs w:val="36"/>
                <w:rtl/>
              </w:rPr>
              <w:t>رياضيات</w:t>
            </w:r>
          </w:p>
        </w:tc>
        <w:tc>
          <w:tcPr>
            <w:tcW w:w="3290" w:type="dxa"/>
            <w:shd w:val="clear" w:color="auto" w:fill="92D050"/>
          </w:tcPr>
          <w:p w:rsidR="007F40B2" w:rsidRPr="00A54D0A" w:rsidRDefault="007F40B2" w:rsidP="00C15D27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المدرس: سفيان زريبي</w:t>
            </w:r>
          </w:p>
        </w:tc>
      </w:tr>
      <w:tr w:rsidR="007F40B2" w:rsidTr="00C15D27">
        <w:trPr>
          <w:trHeight w:val="275"/>
        </w:trPr>
        <w:tc>
          <w:tcPr>
            <w:tcW w:w="10211" w:type="dxa"/>
            <w:gridSpan w:val="3"/>
          </w:tcPr>
          <w:p w:rsidR="007F40B2" w:rsidRPr="00803361" w:rsidRDefault="002C475B" w:rsidP="00C15D27">
            <w:pPr>
              <w:jc w:val="right"/>
              <w:rPr>
                <w:sz w:val="24"/>
                <w:szCs w:val="24"/>
                <w:lang w:val="en-US"/>
              </w:rPr>
            </w:pPr>
            <w:r w:rsidRPr="002C475B">
              <w:rPr>
                <w:noProof/>
                <w:sz w:val="36"/>
                <w:szCs w:val="36"/>
              </w:rPr>
              <w:pict>
                <v:shape id="_x0000_s1118" type="#_x0000_t32" style="position:absolute;left:0;text-align:left;margin-left:-.65pt;margin-top:6.4pt;width:97.5pt;height:66pt;z-index:251696128;mso-position-horizontal-relative:text;mso-position-vertical-relative:text" o:connectortype="straight" strokeweight="1.75pt"/>
              </w:pict>
            </w:r>
            <w:r w:rsidRPr="002C475B">
              <w:rPr>
                <w:noProof/>
                <w:sz w:val="36"/>
                <w:szCs w:val="36"/>
              </w:rPr>
              <w:pict>
                <v:rect id="_x0000_s1117" style="position:absolute;left:0;text-align:left;margin-left:-.65pt;margin-top:6.4pt;width:97.5pt;height:66pt;z-index:251695104;mso-position-horizontal-relative:text;mso-position-vertical-relative:text" strokeweight="1.75pt">
                  <v:textbox style="mso-next-textbox:#_x0000_s1117">
                    <w:txbxContent>
                      <w:p w:rsidR="007F40B2" w:rsidRDefault="007F40B2" w:rsidP="007F40B2">
                        <w:pPr>
                          <w:rPr>
                            <w:rtl/>
                            <w:lang w:bidi="ar-TN"/>
                          </w:rPr>
                        </w:pPr>
                      </w:p>
                      <w:p w:rsidR="007F40B2" w:rsidRPr="00A66DF6" w:rsidRDefault="007F40B2" w:rsidP="007F40B2">
                        <w:pPr>
                          <w:rPr>
                            <w:sz w:val="56"/>
                            <w:szCs w:val="56"/>
                            <w:lang w:bidi="ar-TN"/>
                          </w:rPr>
                        </w:pPr>
                        <w:r w:rsidRPr="00A66DF6">
                          <w:rPr>
                            <w:rFonts w:hint="cs"/>
                            <w:sz w:val="56"/>
                            <w:szCs w:val="56"/>
                            <w:rtl/>
                            <w:lang w:bidi="ar-TN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 w:rsidRPr="002C475B">
              <w:rPr>
                <w:noProof/>
                <w:sz w:val="36"/>
                <w:szCs w:val="36"/>
              </w:rPr>
              <w:pict>
                <v:rect id="_x0000_s1111" style="position:absolute;left:0;text-align:left;margin-left:335.35pt;margin-top:1.15pt;width:88.5pt;height:18.75pt;z-index:251688960;mso-position-horizontal-relative:text;mso-position-vertical-relative:text"/>
              </w:pict>
            </w:r>
            <w:r w:rsidRPr="002C475B">
              <w:rPr>
                <w:noProof/>
                <w:sz w:val="36"/>
                <w:szCs w:val="36"/>
              </w:rPr>
              <w:pict>
                <v:shape id="_x0000_s1116" type="#_x0000_t32" style="position:absolute;left:0;text-align:left;margin-left:351.1pt;margin-top:1.15pt;width:0;height:18.75pt;z-index:251694080;mso-position-horizontal-relative:text;mso-position-vertical-relative:text" o:connectortype="straight"/>
              </w:pict>
            </w:r>
            <w:r w:rsidRPr="002C475B">
              <w:rPr>
                <w:noProof/>
                <w:sz w:val="36"/>
                <w:szCs w:val="36"/>
              </w:rPr>
              <w:pict>
                <v:shape id="_x0000_s1115" type="#_x0000_t32" style="position:absolute;left:0;text-align:left;margin-left:366.85pt;margin-top:1.15pt;width:0;height:18.75pt;z-index:251693056;mso-position-horizontal-relative:text;mso-position-vertical-relative:text" o:connectortype="straight"/>
              </w:pict>
            </w:r>
            <w:r w:rsidRPr="002C475B">
              <w:rPr>
                <w:noProof/>
                <w:sz w:val="36"/>
                <w:szCs w:val="36"/>
              </w:rPr>
              <w:pict>
                <v:shape id="_x0000_s1114" type="#_x0000_t32" style="position:absolute;left:0;text-align:left;margin-left:381.85pt;margin-top:1.15pt;width:0;height:18.75pt;z-index:251692032;mso-position-horizontal-relative:text;mso-position-vertical-relative:text" o:connectortype="straight"/>
              </w:pict>
            </w:r>
            <w:r w:rsidRPr="002C475B">
              <w:rPr>
                <w:noProof/>
                <w:sz w:val="36"/>
                <w:szCs w:val="36"/>
              </w:rPr>
              <w:pict>
                <v:shape id="_x0000_s1113" type="#_x0000_t32" style="position:absolute;left:0;text-align:left;margin-left:395.35pt;margin-top:.4pt;width:0;height:18.75pt;z-index:251691008;mso-position-horizontal-relative:text;mso-position-vertical-relative:text" o:connectortype="straight"/>
              </w:pict>
            </w:r>
            <w:r w:rsidRPr="002C475B">
              <w:rPr>
                <w:noProof/>
                <w:sz w:val="36"/>
                <w:szCs w:val="36"/>
              </w:rPr>
              <w:pict>
                <v:shape id="_x0000_s1112" type="#_x0000_t32" style="position:absolute;left:0;text-align:left;margin-left:409.6pt;margin-top:1.15pt;width:0;height:18.75pt;z-index:251689984;mso-position-horizontal-relative:text;mso-position-vertical-relative:text" o:connectortype="straight"/>
              </w:pict>
            </w:r>
            <w:r w:rsidR="007F40B2">
              <w:rPr>
                <w:rFonts w:hint="cs"/>
                <w:sz w:val="36"/>
                <w:szCs w:val="36"/>
                <w:rtl/>
              </w:rPr>
              <w:t xml:space="preserve">عدد الترسيم: </w:t>
            </w:r>
          </w:p>
          <w:p w:rsidR="007F40B2" w:rsidRPr="00A54D0A" w:rsidRDefault="007F40B2" w:rsidP="00C15D27">
            <w:pPr>
              <w:jc w:val="right"/>
              <w:rPr>
                <w:sz w:val="24"/>
                <w:szCs w:val="24"/>
              </w:rPr>
            </w:pPr>
          </w:p>
          <w:p w:rsidR="007F40B2" w:rsidRDefault="007F40B2" w:rsidP="00C15D27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الاسم: ............................         اللقب: .......................</w:t>
            </w:r>
          </w:p>
          <w:p w:rsidR="007F40B2" w:rsidRPr="00A54D0A" w:rsidRDefault="007F40B2" w:rsidP="00C15D27">
            <w:pPr>
              <w:jc w:val="right"/>
              <w:rPr>
                <w:sz w:val="36"/>
                <w:szCs w:val="36"/>
              </w:rPr>
            </w:pPr>
          </w:p>
        </w:tc>
      </w:tr>
    </w:tbl>
    <w:p w:rsidR="007F40B2" w:rsidRDefault="007F40B2" w:rsidP="00CB7D12">
      <w:pPr>
        <w:bidi/>
        <w:rPr>
          <w:rtl/>
          <w:lang w:bidi="ar-TN"/>
        </w:rPr>
      </w:pPr>
    </w:p>
    <w:p w:rsidR="007F40B2" w:rsidRDefault="007F40B2" w:rsidP="00BC27B2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</w:t>
      </w:r>
      <w:r w:rsidR="00BC27B2">
        <w:rPr>
          <w:rFonts w:hint="cs"/>
          <w:rtl/>
          <w:lang w:bidi="ar-T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F40B2" w:rsidSect="00803361">
      <w:pgSz w:w="11906" w:h="16838"/>
      <w:pgMar w:top="1276" w:right="1417" w:bottom="1135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13" w:rsidRDefault="00975013" w:rsidP="007E0B63">
      <w:pPr>
        <w:spacing w:after="0" w:line="240" w:lineRule="auto"/>
      </w:pPr>
      <w:r>
        <w:separator/>
      </w:r>
    </w:p>
  </w:endnote>
  <w:endnote w:type="continuationSeparator" w:id="0">
    <w:p w:rsidR="00975013" w:rsidRDefault="00975013" w:rsidP="007E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13" w:rsidRDefault="00975013" w:rsidP="007E0B63">
      <w:pPr>
        <w:spacing w:after="0" w:line="240" w:lineRule="auto"/>
      </w:pPr>
      <w:r>
        <w:separator/>
      </w:r>
    </w:p>
  </w:footnote>
  <w:footnote w:type="continuationSeparator" w:id="0">
    <w:p w:rsidR="00975013" w:rsidRDefault="00975013" w:rsidP="007E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3772"/>
    <w:multiLevelType w:val="hybridMultilevel"/>
    <w:tmpl w:val="D40C5770"/>
    <w:lvl w:ilvl="0" w:tplc="6F464A0A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5A456AF"/>
    <w:multiLevelType w:val="hybridMultilevel"/>
    <w:tmpl w:val="87183242"/>
    <w:lvl w:ilvl="0" w:tplc="5A6EC180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7C018DF"/>
    <w:multiLevelType w:val="hybridMultilevel"/>
    <w:tmpl w:val="82208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5400C"/>
    <w:multiLevelType w:val="hybridMultilevel"/>
    <w:tmpl w:val="5CAC86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4187B"/>
    <w:multiLevelType w:val="hybridMultilevel"/>
    <w:tmpl w:val="A064C4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2DAE"/>
    <w:multiLevelType w:val="hybridMultilevel"/>
    <w:tmpl w:val="82208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1778F"/>
    <w:multiLevelType w:val="hybridMultilevel"/>
    <w:tmpl w:val="87183242"/>
    <w:lvl w:ilvl="0" w:tplc="5A6EC180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4D0A"/>
    <w:rsid w:val="00000BFD"/>
    <w:rsid w:val="0002055F"/>
    <w:rsid w:val="00020A95"/>
    <w:rsid w:val="00036F5B"/>
    <w:rsid w:val="0004359F"/>
    <w:rsid w:val="000518D0"/>
    <w:rsid w:val="00055861"/>
    <w:rsid w:val="00066C1B"/>
    <w:rsid w:val="00075720"/>
    <w:rsid w:val="000831AB"/>
    <w:rsid w:val="00087119"/>
    <w:rsid w:val="00087311"/>
    <w:rsid w:val="000B64B4"/>
    <w:rsid w:val="000B73F7"/>
    <w:rsid w:val="000C5342"/>
    <w:rsid w:val="000D04DB"/>
    <w:rsid w:val="0010709F"/>
    <w:rsid w:val="00107F22"/>
    <w:rsid w:val="00143BD7"/>
    <w:rsid w:val="00163DC7"/>
    <w:rsid w:val="001740E9"/>
    <w:rsid w:val="00186D02"/>
    <w:rsid w:val="001D0FA0"/>
    <w:rsid w:val="001E49F6"/>
    <w:rsid w:val="001F03A4"/>
    <w:rsid w:val="001F5B1D"/>
    <w:rsid w:val="00266DAA"/>
    <w:rsid w:val="00270A10"/>
    <w:rsid w:val="00273C0C"/>
    <w:rsid w:val="002A5802"/>
    <w:rsid w:val="002A6C3B"/>
    <w:rsid w:val="002C475B"/>
    <w:rsid w:val="002D6962"/>
    <w:rsid w:val="002E04AF"/>
    <w:rsid w:val="002F3532"/>
    <w:rsid w:val="00302E3C"/>
    <w:rsid w:val="003111B8"/>
    <w:rsid w:val="00324427"/>
    <w:rsid w:val="00342CE0"/>
    <w:rsid w:val="00352C5B"/>
    <w:rsid w:val="00366DE5"/>
    <w:rsid w:val="003877AD"/>
    <w:rsid w:val="00395726"/>
    <w:rsid w:val="003E0DDF"/>
    <w:rsid w:val="003F296D"/>
    <w:rsid w:val="00412588"/>
    <w:rsid w:val="00422512"/>
    <w:rsid w:val="00431990"/>
    <w:rsid w:val="00432949"/>
    <w:rsid w:val="00433386"/>
    <w:rsid w:val="004560C9"/>
    <w:rsid w:val="0046470F"/>
    <w:rsid w:val="004658CB"/>
    <w:rsid w:val="00480340"/>
    <w:rsid w:val="00483250"/>
    <w:rsid w:val="00485BB2"/>
    <w:rsid w:val="004C49D3"/>
    <w:rsid w:val="004D5DA0"/>
    <w:rsid w:val="004D7DDC"/>
    <w:rsid w:val="004F65E7"/>
    <w:rsid w:val="00544BB1"/>
    <w:rsid w:val="00590B2F"/>
    <w:rsid w:val="00602B72"/>
    <w:rsid w:val="0062212E"/>
    <w:rsid w:val="0063110D"/>
    <w:rsid w:val="00640479"/>
    <w:rsid w:val="0065424C"/>
    <w:rsid w:val="00667B9F"/>
    <w:rsid w:val="006D1BB4"/>
    <w:rsid w:val="006E0339"/>
    <w:rsid w:val="006E21E2"/>
    <w:rsid w:val="006F102E"/>
    <w:rsid w:val="00714F32"/>
    <w:rsid w:val="00755266"/>
    <w:rsid w:val="00780881"/>
    <w:rsid w:val="0079413C"/>
    <w:rsid w:val="007A07B6"/>
    <w:rsid w:val="007D19E2"/>
    <w:rsid w:val="007D69A7"/>
    <w:rsid w:val="007E0B63"/>
    <w:rsid w:val="007F40B2"/>
    <w:rsid w:val="00803361"/>
    <w:rsid w:val="008139E2"/>
    <w:rsid w:val="0084086A"/>
    <w:rsid w:val="008436E3"/>
    <w:rsid w:val="008706D4"/>
    <w:rsid w:val="0089582C"/>
    <w:rsid w:val="008F14A5"/>
    <w:rsid w:val="009030F3"/>
    <w:rsid w:val="0090507F"/>
    <w:rsid w:val="0095008C"/>
    <w:rsid w:val="00975013"/>
    <w:rsid w:val="009A6448"/>
    <w:rsid w:val="009B1917"/>
    <w:rsid w:val="009D437E"/>
    <w:rsid w:val="00A21330"/>
    <w:rsid w:val="00A33ECB"/>
    <w:rsid w:val="00A46654"/>
    <w:rsid w:val="00A54D0A"/>
    <w:rsid w:val="00A66DF6"/>
    <w:rsid w:val="00A81CAF"/>
    <w:rsid w:val="00B06F72"/>
    <w:rsid w:val="00B22291"/>
    <w:rsid w:val="00B24183"/>
    <w:rsid w:val="00B474A3"/>
    <w:rsid w:val="00B543B7"/>
    <w:rsid w:val="00B8030B"/>
    <w:rsid w:val="00B847E8"/>
    <w:rsid w:val="00BA054A"/>
    <w:rsid w:val="00BC27B2"/>
    <w:rsid w:val="00BE6F1E"/>
    <w:rsid w:val="00C14B88"/>
    <w:rsid w:val="00CA08F3"/>
    <w:rsid w:val="00CA50FD"/>
    <w:rsid w:val="00CB7D12"/>
    <w:rsid w:val="00CE286A"/>
    <w:rsid w:val="00CF7A3A"/>
    <w:rsid w:val="00D114A9"/>
    <w:rsid w:val="00D930E7"/>
    <w:rsid w:val="00DB6821"/>
    <w:rsid w:val="00E12677"/>
    <w:rsid w:val="00E15CA7"/>
    <w:rsid w:val="00E26668"/>
    <w:rsid w:val="00E32016"/>
    <w:rsid w:val="00E50603"/>
    <w:rsid w:val="00E51038"/>
    <w:rsid w:val="00E57BB5"/>
    <w:rsid w:val="00E749BF"/>
    <w:rsid w:val="00E92EA2"/>
    <w:rsid w:val="00EF2D6C"/>
    <w:rsid w:val="00F22CFC"/>
    <w:rsid w:val="00F30DE7"/>
    <w:rsid w:val="00F87399"/>
    <w:rsid w:val="00FD1ADC"/>
    <w:rsid w:val="00FF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  <o:rules v:ext="edit">
        <o:r id="V:Rule10" type="connector" idref="#_x0000_s1112"/>
        <o:r id="V:Rule11" type="connector" idref="#_x0000_s1116"/>
        <o:r id="V:Rule12" type="connector" idref="#_x0000_s1125"/>
        <o:r id="V:Rule13" type="connector" idref="#_x0000_s1113"/>
        <o:r id="V:Rule14" type="connector" idref="#_x0000_s1115"/>
        <o:r id="V:Rule15" type="connector" idref="#_x0000_s1118"/>
        <o:r id="V:Rule16" type="connector" idref="#_x0000_s1124"/>
        <o:r id="V:Rule17" type="connector" idref="#Connecteur en angle 4"/>
        <o:r id="V:Rule18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5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2C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E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0B63"/>
  </w:style>
  <w:style w:type="paragraph" w:styleId="Pieddepage">
    <w:name w:val="footer"/>
    <w:basedOn w:val="Normal"/>
    <w:link w:val="PieddepageCar"/>
    <w:uiPriority w:val="99"/>
    <w:semiHidden/>
    <w:unhideWhenUsed/>
    <w:rsid w:val="007E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0B63"/>
  </w:style>
  <w:style w:type="paragraph" w:styleId="Textedebulles">
    <w:name w:val="Balloon Text"/>
    <w:basedOn w:val="Normal"/>
    <w:link w:val="TextedebullesCar"/>
    <w:uiPriority w:val="99"/>
    <w:semiHidden/>
    <w:unhideWhenUsed/>
    <w:rsid w:val="0041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58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436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CDF5-B9DD-4769-8150-8C0809B8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1461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toshiba</cp:lastModifiedBy>
  <cp:revision>4</cp:revision>
  <dcterms:created xsi:type="dcterms:W3CDTF">2016-05-26T11:16:00Z</dcterms:created>
  <dcterms:modified xsi:type="dcterms:W3CDTF">2016-05-26T18:02:00Z</dcterms:modified>
</cp:coreProperties>
</file>